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97" w:rsidRDefault="00135D59" w:rsidP="00D01C97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8C4144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8C4144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8C4144">
        <w:rPr>
          <w:rFonts w:eastAsia="標楷體" w:hAnsi="標楷體" w:hint="eastAsia"/>
          <w:sz w:val="32"/>
          <w:szCs w:val="24"/>
        </w:rPr>
        <w:t>08</w:t>
      </w:r>
      <w:r w:rsidR="00E83C9D">
        <w:rPr>
          <w:rFonts w:eastAsia="標楷體" w:hAnsi="標楷體"/>
          <w:sz w:val="32"/>
          <w:szCs w:val="24"/>
        </w:rPr>
        <w:t>-09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D01C97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</w:p>
    <w:p w:rsidR="00607046" w:rsidRPr="00AB63F1" w:rsidRDefault="00607046" w:rsidP="0083521E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</w:p>
    <w:p w:rsidR="005C1E8B" w:rsidRDefault="00607046" w:rsidP="005C1E8B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  <w:bookmarkStart w:id="0" w:name="_Hlk94168650"/>
    </w:p>
    <w:p w:rsidR="00E83C9D" w:rsidRPr="005C1E8B" w:rsidRDefault="00135D59" w:rsidP="005C1E8B">
      <w:pPr>
        <w:pStyle w:val="aa"/>
        <w:numPr>
          <w:ilvl w:val="0"/>
          <w:numId w:val="22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5C1E8B">
        <w:rPr>
          <w:rFonts w:eastAsia="標楷體"/>
          <w:kern w:val="0"/>
        </w:rPr>
        <w:t>11</w:t>
      </w:r>
      <w:r w:rsidR="0040438C" w:rsidRPr="005C1E8B">
        <w:rPr>
          <w:rFonts w:eastAsia="標楷體"/>
          <w:kern w:val="0"/>
        </w:rPr>
        <w:t>1</w:t>
      </w:r>
      <w:r w:rsidR="00B21D81" w:rsidRPr="005C1E8B">
        <w:rPr>
          <w:rFonts w:eastAsia="標楷體"/>
          <w:kern w:val="0"/>
        </w:rPr>
        <w:t>年</w:t>
      </w:r>
      <w:r w:rsidR="008C4144" w:rsidRPr="005C1E8B">
        <w:rPr>
          <w:rFonts w:eastAsia="標楷體"/>
          <w:kern w:val="0"/>
        </w:rPr>
        <w:t>08</w:t>
      </w:r>
      <w:r w:rsidR="00793A25" w:rsidRPr="005C1E8B">
        <w:rPr>
          <w:rFonts w:eastAsia="標楷體"/>
          <w:kern w:val="0"/>
        </w:rPr>
        <w:t>月</w:t>
      </w:r>
      <w:r w:rsidR="000953D1" w:rsidRPr="005C1E8B">
        <w:rPr>
          <w:rFonts w:eastAsia="標楷體"/>
          <w:kern w:val="0"/>
        </w:rPr>
        <w:t>02</w:t>
      </w:r>
      <w:r w:rsidR="000953D1" w:rsidRPr="005C1E8B">
        <w:rPr>
          <w:rFonts w:eastAsia="標楷體"/>
          <w:kern w:val="0"/>
        </w:rPr>
        <w:t>、</w:t>
      </w:r>
      <w:r w:rsidR="000953D1" w:rsidRPr="005C1E8B">
        <w:rPr>
          <w:rFonts w:eastAsia="標楷體"/>
          <w:kern w:val="0"/>
        </w:rPr>
        <w:t>22</w:t>
      </w:r>
      <w:r w:rsidR="0050178A" w:rsidRPr="005C1E8B">
        <w:rPr>
          <w:rFonts w:eastAsia="標楷體"/>
          <w:kern w:val="0"/>
        </w:rPr>
        <w:t xml:space="preserve"> </w:t>
      </w:r>
      <w:r w:rsidR="00574A94" w:rsidRPr="005C1E8B">
        <w:rPr>
          <w:rFonts w:eastAsia="標楷體"/>
          <w:kern w:val="0"/>
        </w:rPr>
        <w:t>日</w:t>
      </w:r>
      <w:bookmarkEnd w:id="0"/>
      <w:r w:rsidR="005C1E8B">
        <w:rPr>
          <w:rFonts w:eastAsia="標楷體" w:hint="eastAsia"/>
          <w:kern w:val="0"/>
        </w:rPr>
        <w:t>、</w:t>
      </w:r>
      <w:r w:rsidR="005C1E8B">
        <w:rPr>
          <w:rFonts w:eastAsia="標楷體" w:hint="eastAsia"/>
          <w:kern w:val="0"/>
        </w:rPr>
        <w:t>09</w:t>
      </w:r>
      <w:r w:rsidR="005C1E8B">
        <w:rPr>
          <w:rFonts w:eastAsia="標楷體" w:hint="eastAsia"/>
          <w:kern w:val="0"/>
        </w:rPr>
        <w:t>月</w:t>
      </w:r>
      <w:proofErr w:type="gramStart"/>
      <w:r w:rsidR="005C1E8B">
        <w:rPr>
          <w:rFonts w:eastAsia="標楷體" w:hint="eastAsia"/>
          <w:kern w:val="0"/>
        </w:rPr>
        <w:t>6</w:t>
      </w:r>
      <w:r w:rsidR="005C1E8B">
        <w:rPr>
          <w:rFonts w:eastAsia="標楷體" w:hint="eastAsia"/>
          <w:kern w:val="0"/>
        </w:rPr>
        <w:t>、</w:t>
      </w:r>
      <w:r w:rsidR="005C1E8B">
        <w:rPr>
          <w:rFonts w:eastAsia="標楷體" w:hint="eastAsia"/>
          <w:kern w:val="0"/>
        </w:rPr>
        <w:t>9</w:t>
      </w:r>
      <w:r w:rsidR="005C1E8B">
        <w:rPr>
          <w:rFonts w:eastAsia="標楷體" w:hint="eastAsia"/>
          <w:kern w:val="0"/>
        </w:rPr>
        <w:t>、</w:t>
      </w:r>
      <w:r w:rsidR="005C1E8B">
        <w:rPr>
          <w:rFonts w:eastAsia="標楷體" w:hint="eastAsia"/>
          <w:kern w:val="0"/>
        </w:rPr>
        <w:t>27</w:t>
      </w:r>
      <w:r w:rsidR="00EF64CE" w:rsidRPr="005C1E8B">
        <w:rPr>
          <w:rFonts w:eastAsia="標楷體"/>
          <w:kern w:val="0"/>
        </w:rPr>
        <w:t>聖言會</w:t>
      </w:r>
      <w:proofErr w:type="gramEnd"/>
      <w:r w:rsidR="00EF64CE" w:rsidRPr="005C1E8B">
        <w:rPr>
          <w:rFonts w:eastAsia="標楷體"/>
          <w:kern w:val="0"/>
        </w:rPr>
        <w:t>使命室部門會議。</w:t>
      </w:r>
    </w:p>
    <w:p w:rsidR="005C1E8B" w:rsidRPr="00E44668" w:rsidRDefault="00965744" w:rsidP="0076364F">
      <w:pPr>
        <w:tabs>
          <w:tab w:val="left" w:pos="1276"/>
        </w:tabs>
        <w:snapToGrid w:val="0"/>
        <w:ind w:left="840"/>
        <w:rPr>
          <w:rFonts w:eastAsia="標楷體" w:hint="eastAsia"/>
          <w:kern w:val="0"/>
        </w:rPr>
      </w:pPr>
      <w:r w:rsidRPr="005C1E8B">
        <w:rPr>
          <w:rFonts w:eastAsia="標楷體"/>
          <w:kern w:val="0"/>
        </w:rPr>
        <w:t>(</w:t>
      </w:r>
      <w:r w:rsidRPr="005C1E8B">
        <w:rPr>
          <w:rFonts w:eastAsia="標楷體"/>
          <w:kern w:val="0"/>
        </w:rPr>
        <w:t>二</w:t>
      </w:r>
      <w:r w:rsidRPr="005C1E8B">
        <w:rPr>
          <w:rFonts w:eastAsia="標楷體"/>
          <w:kern w:val="0"/>
        </w:rPr>
        <w:t>)</w:t>
      </w:r>
      <w:r w:rsidRPr="005C1E8B">
        <w:rPr>
          <w:rFonts w:eastAsia="標楷體"/>
          <w:kern w:val="0"/>
        </w:rPr>
        <w:t>淨</w:t>
      </w:r>
      <w:proofErr w:type="gramStart"/>
      <w:r w:rsidRPr="005C1E8B">
        <w:rPr>
          <w:rFonts w:eastAsia="標楷體"/>
          <w:kern w:val="0"/>
        </w:rPr>
        <w:t>心堂宗輔月</w:t>
      </w:r>
      <w:proofErr w:type="gramEnd"/>
      <w:r w:rsidRPr="005C1E8B">
        <w:rPr>
          <w:rFonts w:eastAsia="標楷體"/>
          <w:kern w:val="0"/>
        </w:rPr>
        <w:t>會</w:t>
      </w:r>
      <w:r w:rsidR="0034088E">
        <w:rPr>
          <w:rFonts w:eastAsia="標楷體" w:hint="eastAsia"/>
          <w:kern w:val="0"/>
        </w:rPr>
        <w:t>每月一次</w:t>
      </w:r>
      <w:r w:rsidRPr="005C1E8B">
        <w:rPr>
          <w:rFonts w:eastAsia="標楷體"/>
          <w:kern w:val="0"/>
        </w:rPr>
        <w:t>。</w:t>
      </w:r>
    </w:p>
    <w:p w:rsidR="00E83C9D" w:rsidRDefault="00E83C9D" w:rsidP="00E83C9D">
      <w:pPr>
        <w:tabs>
          <w:tab w:val="left" w:pos="1276"/>
        </w:tabs>
        <w:snapToGrid w:val="0"/>
        <w:ind w:left="840"/>
        <w:rPr>
          <w:rFonts w:eastAsia="標楷體" w:hint="eastAsia"/>
          <w:kern w:val="0"/>
        </w:rPr>
      </w:pPr>
    </w:p>
    <w:p w:rsidR="00E83C9D" w:rsidRDefault="00BD1C5A" w:rsidP="0079166B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C1551D" w:rsidRDefault="0079166B" w:rsidP="00C1551D">
      <w:pPr>
        <w:pStyle w:val="aa"/>
        <w:numPr>
          <w:ilvl w:val="0"/>
          <w:numId w:val="23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79166B">
        <w:rPr>
          <w:rFonts w:eastAsia="標楷體" w:hint="eastAsia"/>
          <w:kern w:val="0"/>
        </w:rPr>
        <w:t>111</w:t>
      </w:r>
      <w:r w:rsidRPr="0079166B">
        <w:rPr>
          <w:rFonts w:eastAsia="標楷體" w:hint="eastAsia"/>
          <w:kern w:val="0"/>
        </w:rPr>
        <w:t>年</w:t>
      </w:r>
      <w:r w:rsidRPr="0079166B">
        <w:rPr>
          <w:rFonts w:eastAsia="標楷體" w:hint="eastAsia"/>
          <w:kern w:val="0"/>
        </w:rPr>
        <w:t xml:space="preserve">09 </w:t>
      </w:r>
      <w:r w:rsidRPr="0079166B">
        <w:rPr>
          <w:rFonts w:eastAsia="標楷體" w:hint="eastAsia"/>
          <w:kern w:val="0"/>
        </w:rPr>
        <w:t>月</w:t>
      </w:r>
      <w:r w:rsidRPr="0079166B">
        <w:rPr>
          <w:rFonts w:eastAsia="標楷體" w:hint="eastAsia"/>
          <w:kern w:val="0"/>
        </w:rPr>
        <w:t>07</w:t>
      </w:r>
      <w:r w:rsidRPr="0079166B">
        <w:rPr>
          <w:rFonts w:eastAsia="標楷體" w:hint="eastAsia"/>
          <w:kern w:val="0"/>
        </w:rPr>
        <w:t>、</w:t>
      </w:r>
      <w:r w:rsidRPr="0079166B">
        <w:rPr>
          <w:rFonts w:eastAsia="標楷體" w:hint="eastAsia"/>
          <w:kern w:val="0"/>
        </w:rPr>
        <w:t>14</w:t>
      </w:r>
      <w:r w:rsidRPr="0079166B">
        <w:rPr>
          <w:rFonts w:eastAsia="標楷體" w:hint="eastAsia"/>
          <w:kern w:val="0"/>
        </w:rPr>
        <w:t>、</w:t>
      </w:r>
      <w:r w:rsidRPr="0079166B">
        <w:rPr>
          <w:rFonts w:eastAsia="標楷體" w:hint="eastAsia"/>
          <w:kern w:val="0"/>
        </w:rPr>
        <w:t>21</w:t>
      </w:r>
      <w:r w:rsidRPr="0079166B">
        <w:rPr>
          <w:rFonts w:eastAsia="標楷體" w:hint="eastAsia"/>
          <w:kern w:val="0"/>
        </w:rPr>
        <w:t>日理工學院《基督徒生活入門》慕道班，參加人數</w:t>
      </w:r>
      <w:r w:rsidRPr="0079166B">
        <w:rPr>
          <w:rFonts w:eastAsia="標楷體" w:hint="eastAsia"/>
          <w:kern w:val="0"/>
        </w:rPr>
        <w:t>3-4</w:t>
      </w:r>
      <w:r w:rsidRPr="0079166B">
        <w:rPr>
          <w:rFonts w:eastAsia="標楷體" w:hint="eastAsia"/>
          <w:kern w:val="0"/>
        </w:rPr>
        <w:t>人</w:t>
      </w:r>
    </w:p>
    <w:p w:rsidR="0079166B" w:rsidRDefault="00C1551D" w:rsidP="00C1551D">
      <w:pPr>
        <w:pStyle w:val="aa"/>
        <w:numPr>
          <w:ilvl w:val="0"/>
          <w:numId w:val="23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C1551D">
        <w:rPr>
          <w:rFonts w:eastAsia="標楷體" w:hint="eastAsia"/>
          <w:kern w:val="0"/>
        </w:rPr>
        <w:t>111</w:t>
      </w:r>
      <w:r w:rsidRPr="00C1551D">
        <w:rPr>
          <w:rFonts w:eastAsia="標楷體" w:hint="eastAsia"/>
          <w:kern w:val="0"/>
        </w:rPr>
        <w:t>年</w:t>
      </w:r>
      <w:r w:rsidRPr="00C1551D">
        <w:rPr>
          <w:rFonts w:eastAsia="標楷體" w:hint="eastAsia"/>
          <w:kern w:val="0"/>
        </w:rPr>
        <w:t>09</w:t>
      </w:r>
      <w:r w:rsidRPr="00C1551D">
        <w:rPr>
          <w:rFonts w:eastAsia="標楷體" w:hint="eastAsia"/>
          <w:kern w:val="0"/>
        </w:rPr>
        <w:t>月</w:t>
      </w:r>
      <w:r w:rsidRPr="00C1551D">
        <w:rPr>
          <w:rFonts w:eastAsia="標楷體" w:hint="eastAsia"/>
          <w:kern w:val="0"/>
        </w:rPr>
        <w:t>07</w:t>
      </w:r>
      <w:r w:rsidRPr="00C1551D">
        <w:rPr>
          <w:rFonts w:eastAsia="標楷體" w:hint="eastAsia"/>
          <w:kern w:val="0"/>
        </w:rPr>
        <w:t>、</w:t>
      </w:r>
      <w:r w:rsidRPr="00C1551D">
        <w:rPr>
          <w:rFonts w:eastAsia="標楷體" w:hint="eastAsia"/>
          <w:kern w:val="0"/>
        </w:rPr>
        <w:t>14</w:t>
      </w:r>
      <w:r w:rsidRPr="00C1551D">
        <w:rPr>
          <w:rFonts w:eastAsia="標楷體" w:hint="eastAsia"/>
          <w:kern w:val="0"/>
        </w:rPr>
        <w:t>、</w:t>
      </w:r>
      <w:r w:rsidRPr="00C1551D">
        <w:rPr>
          <w:rFonts w:eastAsia="標楷體" w:hint="eastAsia"/>
          <w:kern w:val="0"/>
        </w:rPr>
        <w:t>21</w:t>
      </w:r>
      <w:r w:rsidRPr="00C1551D">
        <w:rPr>
          <w:rFonts w:eastAsia="標楷體" w:hint="eastAsia"/>
          <w:kern w:val="0"/>
        </w:rPr>
        <w:t>日外語學院《基督徒生活入門》慕道班，參加人數</w:t>
      </w:r>
      <w:r w:rsidRPr="00C1551D">
        <w:rPr>
          <w:rFonts w:eastAsia="標楷體" w:hint="eastAsia"/>
          <w:kern w:val="0"/>
        </w:rPr>
        <w:t>2-3</w:t>
      </w:r>
      <w:r w:rsidRPr="00C1551D">
        <w:rPr>
          <w:rFonts w:eastAsia="標楷體" w:hint="eastAsia"/>
          <w:kern w:val="0"/>
        </w:rPr>
        <w:t>人。</w:t>
      </w:r>
    </w:p>
    <w:p w:rsidR="00160D4D" w:rsidRPr="00C1551D" w:rsidRDefault="00160D4D" w:rsidP="00C1551D">
      <w:pPr>
        <w:pStyle w:val="aa"/>
        <w:numPr>
          <w:ilvl w:val="0"/>
          <w:numId w:val="23"/>
        </w:numPr>
        <w:tabs>
          <w:tab w:val="left" w:pos="1276"/>
        </w:tabs>
        <w:snapToGrid w:val="0"/>
        <w:ind w:leftChars="0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>111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09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17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24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 w:rsidRPr="00B1188F">
        <w:rPr>
          <w:rFonts w:eastAsia="標楷體" w:hint="eastAsia"/>
          <w:kern w:val="0"/>
        </w:rPr>
        <w:t>共融與釋放聚會</w:t>
      </w:r>
      <w:r>
        <w:rPr>
          <w:rFonts w:eastAsia="標楷體" w:hint="eastAsia"/>
          <w:kern w:val="0"/>
        </w:rPr>
        <w:t>，參加人數</w:t>
      </w:r>
      <w:r>
        <w:rPr>
          <w:rFonts w:eastAsia="標楷體" w:hint="eastAsia"/>
          <w:kern w:val="0"/>
        </w:rPr>
        <w:t>15~25</w:t>
      </w:r>
      <w:r>
        <w:rPr>
          <w:rFonts w:eastAsia="標楷體" w:hint="eastAsia"/>
          <w:kern w:val="0"/>
        </w:rPr>
        <w:t>人。</w:t>
      </w:r>
    </w:p>
    <w:p w:rsidR="0079166B" w:rsidRDefault="0079166B" w:rsidP="0079166B">
      <w:pPr>
        <w:tabs>
          <w:tab w:val="left" w:pos="1276"/>
        </w:tabs>
        <w:snapToGrid w:val="0"/>
        <w:ind w:left="840"/>
        <w:rPr>
          <w:rFonts w:eastAsia="標楷體" w:hint="eastAsia"/>
          <w:kern w:val="0"/>
        </w:rPr>
      </w:pPr>
    </w:p>
    <w:p w:rsidR="004A1FD0" w:rsidRPr="00A252C3" w:rsidRDefault="00BD1C5A" w:rsidP="00F92049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E02F2D" w:rsidRDefault="00E02F2D" w:rsidP="0011081E">
      <w:pPr>
        <w:pStyle w:val="aa"/>
        <w:numPr>
          <w:ilvl w:val="0"/>
          <w:numId w:val="24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bookmarkStart w:id="1" w:name="_Hlk94179257"/>
      <w:r>
        <w:rPr>
          <w:rFonts w:eastAsia="標楷體" w:hint="eastAsia"/>
          <w:kern w:val="0"/>
        </w:rPr>
        <w:t>111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09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09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16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23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30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五</w:t>
      </w:r>
      <w:r>
        <w:rPr>
          <w:rFonts w:eastAsia="標楷體" w:hint="eastAsia"/>
          <w:kern w:val="0"/>
        </w:rPr>
        <w:t>)</w:t>
      </w:r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  <w:r w:rsidR="0011081E">
        <w:rPr>
          <w:rFonts w:eastAsia="標楷體" w:hint="eastAsia"/>
          <w:kern w:val="0"/>
        </w:rPr>
        <w:t>，</w:t>
      </w:r>
      <w:r w:rsidRPr="0011081E">
        <w:rPr>
          <w:rFonts w:eastAsia="標楷體" w:hint="eastAsia"/>
          <w:kern w:val="0"/>
        </w:rPr>
        <w:t>約</w:t>
      </w:r>
      <w:r w:rsidRPr="0011081E">
        <w:rPr>
          <w:rFonts w:eastAsia="標楷體" w:hint="eastAsia"/>
          <w:kern w:val="0"/>
        </w:rPr>
        <w:t>10-12</w:t>
      </w:r>
      <w:r w:rsidRPr="0011081E">
        <w:rPr>
          <w:rFonts w:eastAsia="標楷體" w:hint="eastAsia"/>
          <w:kern w:val="0"/>
        </w:rPr>
        <w:t>人。</w:t>
      </w:r>
    </w:p>
    <w:p w:rsidR="00A4626E" w:rsidRDefault="00A4626E" w:rsidP="00A4626E">
      <w:pPr>
        <w:numPr>
          <w:ilvl w:val="0"/>
          <w:numId w:val="24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3045FC">
        <w:rPr>
          <w:rFonts w:eastAsia="標楷體" w:hint="eastAsia"/>
          <w:kern w:val="0"/>
        </w:rPr>
        <w:t>11</w:t>
      </w:r>
      <w:r>
        <w:rPr>
          <w:rFonts w:eastAsia="標楷體" w:hint="eastAsia"/>
          <w:kern w:val="0"/>
        </w:rPr>
        <w:t>1</w:t>
      </w:r>
      <w:r w:rsidRPr="003045FC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09</w:t>
      </w:r>
      <w:r w:rsidRPr="003045FC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19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26</w:t>
      </w:r>
      <w:r w:rsidRPr="003045FC">
        <w:rPr>
          <w:rFonts w:eastAsia="標楷體" w:hint="eastAsia"/>
          <w:kern w:val="0"/>
        </w:rPr>
        <w:t>日</w:t>
      </w:r>
      <w:r w:rsidRPr="003045FC">
        <w:rPr>
          <w:rFonts w:eastAsia="標楷體" w:hint="eastAsia"/>
          <w:kern w:val="0"/>
        </w:rPr>
        <w:t>(</w:t>
      </w:r>
      <w:proofErr w:type="gramStart"/>
      <w:r w:rsidRPr="003045FC">
        <w:rPr>
          <w:rFonts w:eastAsia="標楷體" w:hint="eastAsia"/>
          <w:kern w:val="0"/>
        </w:rPr>
        <w:t>一</w:t>
      </w:r>
      <w:proofErr w:type="gramEnd"/>
      <w:r w:rsidRPr="003045FC">
        <w:rPr>
          <w:rFonts w:eastAsia="標楷體" w:hint="eastAsia"/>
          <w:kern w:val="0"/>
        </w:rPr>
        <w:t>)12:30-13:30</w:t>
      </w:r>
      <w:r w:rsidRPr="003045FC">
        <w:rPr>
          <w:rFonts w:eastAsia="標楷體" w:hint="eastAsia"/>
          <w:kern w:val="0"/>
        </w:rPr>
        <w:t>理工學院「信仰分享」小組</w:t>
      </w:r>
      <w:r>
        <w:rPr>
          <w:rFonts w:eastAsia="標楷體" w:hint="eastAsia"/>
          <w:kern w:val="0"/>
        </w:rPr>
        <w:t>3-5</w:t>
      </w:r>
      <w:r w:rsidRPr="003045FC">
        <w:rPr>
          <w:rFonts w:eastAsia="標楷體" w:hint="eastAsia"/>
          <w:kern w:val="0"/>
        </w:rPr>
        <w:t>人。</w:t>
      </w:r>
    </w:p>
    <w:p w:rsidR="00A4626E" w:rsidRDefault="00A4626E" w:rsidP="00A4626E">
      <w:pPr>
        <w:pStyle w:val="aa"/>
        <w:numPr>
          <w:ilvl w:val="0"/>
          <w:numId w:val="24"/>
        </w:numPr>
        <w:ind w:leftChars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09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13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20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27</w:t>
      </w:r>
      <w:r>
        <w:rPr>
          <w:rFonts w:eastAsia="標楷體" w:hint="eastAsia"/>
          <w:color w:val="000000"/>
        </w:rPr>
        <w:t>日</w:t>
      </w:r>
      <w:r w:rsidRPr="00EA619D">
        <w:rPr>
          <w:rFonts w:eastAsia="標楷體" w:hint="eastAsia"/>
          <w:color w:val="000000"/>
        </w:rPr>
        <w:t>民生織品學院教職員「活水讀經班」每週二中午。</w:t>
      </w:r>
    </w:p>
    <w:p w:rsidR="00A4626E" w:rsidRPr="00232107" w:rsidRDefault="00A4626E" w:rsidP="00232107">
      <w:pPr>
        <w:ind w:left="1320"/>
        <w:jc w:val="both"/>
        <w:rPr>
          <w:rFonts w:eastAsia="標楷體" w:hint="eastAsia"/>
          <w:color w:val="000000"/>
        </w:rPr>
      </w:pPr>
      <w:r w:rsidRPr="00EA619D">
        <w:rPr>
          <w:rFonts w:eastAsia="標楷體" w:hint="eastAsia"/>
          <w:color w:val="000000"/>
        </w:rPr>
        <w:t>(</w:t>
      </w:r>
      <w:r w:rsidRPr="00EA619D">
        <w:rPr>
          <w:rFonts w:eastAsia="標楷體" w:hint="eastAsia"/>
          <w:color w:val="000000"/>
        </w:rPr>
        <w:t>在織品大樓</w:t>
      </w:r>
      <w:r w:rsidRPr="00EA619D">
        <w:rPr>
          <w:rFonts w:eastAsia="標楷體" w:hint="eastAsia"/>
          <w:color w:val="000000"/>
        </w:rPr>
        <w:t>6</w:t>
      </w:r>
      <w:r w:rsidRPr="00EA619D">
        <w:rPr>
          <w:rFonts w:eastAsia="標楷體" w:hint="eastAsia"/>
          <w:color w:val="000000"/>
        </w:rPr>
        <w:t>樓</w:t>
      </w:r>
      <w:r w:rsidRPr="00EA619D">
        <w:rPr>
          <w:rFonts w:eastAsia="標楷體"/>
          <w:color w:val="000000"/>
        </w:rPr>
        <w:t>)</w:t>
      </w:r>
    </w:p>
    <w:bookmarkEnd w:id="1"/>
    <w:p w:rsidR="00E83C9D" w:rsidRDefault="00E83C9D" w:rsidP="00E83C9D">
      <w:pPr>
        <w:widowControl/>
        <w:tabs>
          <w:tab w:val="left" w:pos="1276"/>
        </w:tabs>
        <w:snapToGrid w:val="0"/>
        <w:ind w:left="840"/>
        <w:rPr>
          <w:rFonts w:eastAsia="標楷體" w:hint="eastAsia"/>
          <w:kern w:val="0"/>
        </w:rPr>
      </w:pPr>
    </w:p>
    <w:p w:rsidR="00972D66" w:rsidRDefault="00607046" w:rsidP="00972D6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  <w:r w:rsidR="00BA3C07">
        <w:rPr>
          <w:rFonts w:eastAsia="標楷體"/>
          <w:kern w:val="0"/>
        </w:rPr>
        <w:br/>
        <w:t>(</w:t>
      </w:r>
      <w:proofErr w:type="gramStart"/>
      <w:r w:rsidR="00BA3C07">
        <w:rPr>
          <w:rFonts w:eastAsia="標楷體"/>
          <w:kern w:val="0"/>
        </w:rPr>
        <w:t>一</w:t>
      </w:r>
      <w:proofErr w:type="gramEnd"/>
      <w:r w:rsidR="00BA3C07">
        <w:rPr>
          <w:rFonts w:eastAsia="標楷體"/>
          <w:kern w:val="0"/>
        </w:rPr>
        <w:t>)111</w:t>
      </w:r>
      <w:r w:rsidR="00BA3C07">
        <w:rPr>
          <w:rFonts w:eastAsia="標楷體"/>
          <w:kern w:val="0"/>
        </w:rPr>
        <w:t>年</w:t>
      </w:r>
      <w:r w:rsidR="00BA3C07">
        <w:rPr>
          <w:rFonts w:eastAsia="標楷體"/>
          <w:kern w:val="0"/>
        </w:rPr>
        <w:t>08</w:t>
      </w:r>
      <w:r w:rsidR="00BA3C07">
        <w:rPr>
          <w:rFonts w:eastAsia="標楷體"/>
          <w:kern w:val="0"/>
        </w:rPr>
        <w:t>月</w:t>
      </w:r>
      <w:r w:rsidR="00BA3C07">
        <w:rPr>
          <w:rFonts w:eastAsia="標楷體"/>
          <w:kern w:val="0"/>
        </w:rPr>
        <w:t>02</w:t>
      </w:r>
      <w:proofErr w:type="gramStart"/>
      <w:r w:rsidR="00BA3C07">
        <w:rPr>
          <w:rFonts w:eastAsia="標楷體"/>
          <w:kern w:val="0"/>
        </w:rPr>
        <w:t>揚生青年</w:t>
      </w:r>
      <w:proofErr w:type="gramEnd"/>
      <w:r w:rsidR="00BA3C07">
        <w:rPr>
          <w:rFonts w:eastAsia="標楷體"/>
          <w:kern w:val="0"/>
        </w:rPr>
        <w:t>招募規劃</w:t>
      </w:r>
      <w:r w:rsidR="000D7B78">
        <w:rPr>
          <w:rFonts w:eastAsia="標楷體" w:hint="eastAsia"/>
          <w:kern w:val="0"/>
        </w:rPr>
        <w:t>。</w:t>
      </w:r>
    </w:p>
    <w:p w:rsidR="00972D66" w:rsidRPr="00972D66" w:rsidRDefault="00972D66" w:rsidP="00972D66">
      <w:pPr>
        <w:tabs>
          <w:tab w:val="left" w:pos="1276"/>
        </w:tabs>
        <w:snapToGrid w:val="0"/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/>
          <w:kern w:val="0"/>
        </w:rPr>
        <w:t>)</w:t>
      </w:r>
      <w:r w:rsidRPr="00972D66">
        <w:rPr>
          <w:rFonts w:eastAsia="標楷體" w:hint="eastAsia"/>
          <w:kern w:val="0"/>
        </w:rPr>
        <w:t>111</w:t>
      </w:r>
      <w:r w:rsidRPr="00972D66">
        <w:rPr>
          <w:rFonts w:eastAsia="標楷體" w:hint="eastAsia"/>
          <w:kern w:val="0"/>
        </w:rPr>
        <w:t>年</w:t>
      </w:r>
      <w:r w:rsidRPr="00972D66">
        <w:rPr>
          <w:rFonts w:eastAsia="標楷體" w:hint="eastAsia"/>
          <w:kern w:val="0"/>
        </w:rPr>
        <w:t>09</w:t>
      </w:r>
      <w:r w:rsidRPr="00972D66">
        <w:rPr>
          <w:rFonts w:eastAsia="標楷體" w:hint="eastAsia"/>
          <w:kern w:val="0"/>
        </w:rPr>
        <w:t>月</w:t>
      </w:r>
      <w:r w:rsidRPr="00972D66">
        <w:rPr>
          <w:rFonts w:eastAsia="標楷體" w:hint="eastAsia"/>
          <w:kern w:val="0"/>
        </w:rPr>
        <w:t>19</w:t>
      </w:r>
      <w:r w:rsidRPr="00972D66">
        <w:rPr>
          <w:rFonts w:eastAsia="標楷體" w:hint="eastAsia"/>
          <w:kern w:val="0"/>
        </w:rPr>
        <w:t>日，</w:t>
      </w:r>
      <w:proofErr w:type="gramStart"/>
      <w:r w:rsidRPr="00972D66">
        <w:rPr>
          <w:rFonts w:eastAsia="標楷體" w:hint="eastAsia"/>
          <w:kern w:val="0"/>
        </w:rPr>
        <w:t>揚生青年</w:t>
      </w:r>
      <w:proofErr w:type="gramEnd"/>
      <w:r w:rsidRPr="00972D66">
        <w:rPr>
          <w:rFonts w:eastAsia="標楷體" w:hint="eastAsia"/>
          <w:kern w:val="0"/>
        </w:rPr>
        <w:t>說明會參加人數</w:t>
      </w:r>
      <w:r w:rsidRPr="00972D66">
        <w:rPr>
          <w:rFonts w:eastAsia="標楷體"/>
          <w:kern w:val="0"/>
        </w:rPr>
        <w:t>25</w:t>
      </w:r>
      <w:r w:rsidRPr="00972D66">
        <w:rPr>
          <w:rFonts w:eastAsia="標楷體" w:hint="eastAsia"/>
          <w:kern w:val="0"/>
        </w:rPr>
        <w:t>人。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111</w:t>
      </w:r>
      <w:r w:rsidRPr="00972D66">
        <w:rPr>
          <w:rFonts w:eastAsia="標楷體" w:hint="eastAsia"/>
          <w:kern w:val="0"/>
        </w:rPr>
        <w:t>年</w:t>
      </w:r>
      <w:r w:rsidRPr="00972D66">
        <w:rPr>
          <w:rFonts w:eastAsia="標楷體" w:hint="eastAsia"/>
          <w:kern w:val="0"/>
        </w:rPr>
        <w:t>09</w:t>
      </w:r>
      <w:r w:rsidRPr="00972D66">
        <w:rPr>
          <w:rFonts w:eastAsia="標楷體" w:hint="eastAsia"/>
          <w:kern w:val="0"/>
        </w:rPr>
        <w:t>月</w:t>
      </w:r>
      <w:r w:rsidRPr="00972D66">
        <w:rPr>
          <w:rFonts w:eastAsia="標楷體" w:hint="eastAsia"/>
          <w:kern w:val="0"/>
        </w:rPr>
        <w:t>06</w:t>
      </w:r>
      <w:r w:rsidRPr="00972D66">
        <w:rPr>
          <w:rFonts w:eastAsia="標楷體" w:hint="eastAsia"/>
          <w:kern w:val="0"/>
        </w:rPr>
        <w:t>日，</w:t>
      </w:r>
      <w:proofErr w:type="gramStart"/>
      <w:r w:rsidRPr="00972D66">
        <w:rPr>
          <w:rFonts w:eastAsia="標楷體" w:hint="eastAsia"/>
          <w:kern w:val="0"/>
        </w:rPr>
        <w:t>理工代會</w:t>
      </w:r>
      <w:proofErr w:type="gramEnd"/>
      <w:r w:rsidRPr="00972D66">
        <w:rPr>
          <w:rFonts w:eastAsia="標楷體" w:hint="eastAsia"/>
          <w:kern w:val="0"/>
        </w:rPr>
        <w:t>幹部會議參加人數</w:t>
      </w:r>
      <w:r w:rsidRPr="00972D66">
        <w:rPr>
          <w:rFonts w:eastAsia="標楷體" w:hint="eastAsia"/>
          <w:kern w:val="0"/>
        </w:rPr>
        <w:t>15</w:t>
      </w:r>
      <w:r w:rsidRPr="00972D66">
        <w:rPr>
          <w:rFonts w:eastAsia="標楷體" w:hint="eastAsia"/>
          <w:kern w:val="0"/>
        </w:rPr>
        <w:t>人。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111</w:t>
      </w:r>
      <w:r w:rsidRPr="00972D66">
        <w:rPr>
          <w:rFonts w:eastAsia="標楷體" w:hint="eastAsia"/>
          <w:kern w:val="0"/>
        </w:rPr>
        <w:t>年</w:t>
      </w:r>
      <w:r w:rsidRPr="00972D66">
        <w:rPr>
          <w:rFonts w:eastAsia="標楷體" w:hint="eastAsia"/>
          <w:kern w:val="0"/>
        </w:rPr>
        <w:t>09</w:t>
      </w:r>
      <w:r w:rsidRPr="00972D66">
        <w:rPr>
          <w:rFonts w:eastAsia="標楷體" w:hint="eastAsia"/>
          <w:kern w:val="0"/>
        </w:rPr>
        <w:t>月</w:t>
      </w:r>
      <w:r w:rsidRPr="00972D66">
        <w:rPr>
          <w:rFonts w:eastAsia="標楷體" w:hint="eastAsia"/>
          <w:kern w:val="0"/>
        </w:rPr>
        <w:t>20</w:t>
      </w:r>
      <w:r w:rsidRPr="00972D66">
        <w:rPr>
          <w:rFonts w:eastAsia="標楷體" w:hint="eastAsia"/>
          <w:kern w:val="0"/>
        </w:rPr>
        <w:t>中午舉行理工學會幹部傳承參加人數</w:t>
      </w:r>
      <w:r w:rsidRPr="00972D66">
        <w:rPr>
          <w:rFonts w:eastAsia="標楷體" w:hint="eastAsia"/>
          <w:kern w:val="0"/>
        </w:rPr>
        <w:t>10-15</w:t>
      </w:r>
      <w:r w:rsidRPr="00972D66">
        <w:rPr>
          <w:rFonts w:eastAsia="標楷體" w:hint="eastAsia"/>
          <w:kern w:val="0"/>
        </w:rPr>
        <w:t>人。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111</w:t>
      </w:r>
      <w:r w:rsidRPr="00972D66">
        <w:rPr>
          <w:rFonts w:eastAsia="標楷體" w:hint="eastAsia"/>
          <w:kern w:val="0"/>
        </w:rPr>
        <w:t>年</w:t>
      </w:r>
      <w:r w:rsidRPr="00972D66">
        <w:rPr>
          <w:rFonts w:eastAsia="標楷體" w:hint="eastAsia"/>
          <w:kern w:val="0"/>
        </w:rPr>
        <w:t>09</w:t>
      </w:r>
      <w:r w:rsidRPr="00972D66">
        <w:rPr>
          <w:rFonts w:eastAsia="標楷體" w:hint="eastAsia"/>
          <w:kern w:val="0"/>
        </w:rPr>
        <w:t>月</w:t>
      </w:r>
      <w:r w:rsidRPr="00972D66">
        <w:rPr>
          <w:rFonts w:eastAsia="標楷體" w:hint="eastAsia"/>
          <w:kern w:val="0"/>
        </w:rPr>
        <w:t>20</w:t>
      </w:r>
      <w:r w:rsidRPr="00972D66">
        <w:rPr>
          <w:rFonts w:eastAsia="標楷體" w:hint="eastAsia"/>
          <w:kern w:val="0"/>
        </w:rPr>
        <w:t>日傍晚舉行</w:t>
      </w:r>
      <w:proofErr w:type="gramStart"/>
      <w:r w:rsidRPr="00972D66">
        <w:rPr>
          <w:rFonts w:eastAsia="標楷體" w:hint="eastAsia"/>
          <w:kern w:val="0"/>
        </w:rPr>
        <w:t>聖言志</w:t>
      </w:r>
      <w:proofErr w:type="gramEnd"/>
      <w:r w:rsidRPr="00972D66">
        <w:rPr>
          <w:rFonts w:eastAsia="標楷體" w:hint="eastAsia"/>
          <w:kern w:val="0"/>
        </w:rPr>
        <w:t>工招生說明會參加人數</w:t>
      </w:r>
      <w:r w:rsidRPr="00972D66">
        <w:rPr>
          <w:rFonts w:eastAsia="標楷體" w:hint="eastAsia"/>
          <w:kern w:val="0"/>
        </w:rPr>
        <w:t>10-16</w:t>
      </w:r>
      <w:r w:rsidRPr="00972D66">
        <w:rPr>
          <w:rFonts w:eastAsia="標楷體" w:hint="eastAsia"/>
          <w:kern w:val="0"/>
        </w:rPr>
        <w:t>人。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外語學院學會幹部培育，每周四中午，參加人數</w:t>
      </w:r>
      <w:r w:rsidRPr="00972D66">
        <w:rPr>
          <w:rFonts w:eastAsia="標楷體" w:hint="eastAsia"/>
          <w:kern w:val="0"/>
        </w:rPr>
        <w:t>5~13</w:t>
      </w:r>
      <w:r w:rsidRPr="00972D66">
        <w:rPr>
          <w:rFonts w:eastAsia="標楷體" w:hint="eastAsia"/>
          <w:kern w:val="0"/>
        </w:rPr>
        <w:t>人。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外語學院</w:t>
      </w:r>
      <w:proofErr w:type="gramStart"/>
      <w:r w:rsidRPr="00972D66">
        <w:rPr>
          <w:rFonts w:eastAsia="標楷體" w:hint="eastAsia"/>
          <w:kern w:val="0"/>
        </w:rPr>
        <w:t>聖言志</w:t>
      </w:r>
      <w:proofErr w:type="gramEnd"/>
      <w:r w:rsidRPr="00972D66">
        <w:rPr>
          <w:rFonts w:eastAsia="標楷體" w:hint="eastAsia"/>
          <w:kern w:val="0"/>
        </w:rPr>
        <w:t>工，每周</w:t>
      </w:r>
      <w:r>
        <w:rPr>
          <w:rFonts w:eastAsia="標楷體" w:hint="eastAsia"/>
          <w:kern w:val="0"/>
        </w:rPr>
        <w:t>二</w:t>
      </w:r>
      <w:r w:rsidRPr="00972D66">
        <w:rPr>
          <w:rFonts w:eastAsia="標楷體" w:hint="eastAsia"/>
          <w:kern w:val="0"/>
        </w:rPr>
        <w:t>，晚上</w:t>
      </w:r>
      <w:r w:rsidRPr="00972D66">
        <w:rPr>
          <w:rFonts w:eastAsia="標楷體" w:hint="eastAsia"/>
          <w:kern w:val="0"/>
        </w:rPr>
        <w:t>18:00~20:00</w:t>
      </w:r>
      <w:r w:rsidRPr="00972D66">
        <w:rPr>
          <w:rFonts w:eastAsia="標楷體" w:hint="eastAsia"/>
          <w:kern w:val="0"/>
        </w:rPr>
        <w:t>，參加人數</w:t>
      </w:r>
      <w:r w:rsidRPr="00972D66">
        <w:rPr>
          <w:rFonts w:eastAsia="標楷體" w:hint="eastAsia"/>
          <w:kern w:val="0"/>
        </w:rPr>
        <w:t>:3-5</w:t>
      </w:r>
      <w:r w:rsidRPr="00972D66">
        <w:rPr>
          <w:rFonts w:eastAsia="標楷體" w:hint="eastAsia"/>
          <w:kern w:val="0"/>
        </w:rPr>
        <w:t>人。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民生織品學院「</w:t>
      </w:r>
      <w:proofErr w:type="gramStart"/>
      <w:r w:rsidRPr="00972D66">
        <w:rPr>
          <w:rFonts w:eastAsia="標楷體" w:hint="eastAsia"/>
          <w:kern w:val="0"/>
        </w:rPr>
        <w:t>聖言小窩</w:t>
      </w:r>
      <w:proofErr w:type="gramEnd"/>
      <w:r w:rsidRPr="00972D66">
        <w:rPr>
          <w:rFonts w:eastAsia="標楷體" w:hint="eastAsia"/>
          <w:kern w:val="0"/>
        </w:rPr>
        <w:t>讀書會」，每隔周五中午。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972D66">
        <w:rPr>
          <w:rFonts w:eastAsia="標楷體" w:hint="eastAsia"/>
          <w:kern w:val="0"/>
        </w:rPr>
        <w:t>民生織品學院「</w:t>
      </w:r>
      <w:proofErr w:type="gramStart"/>
      <w:r w:rsidRPr="00972D66">
        <w:rPr>
          <w:rFonts w:eastAsia="標楷體" w:hint="eastAsia"/>
          <w:kern w:val="0"/>
        </w:rPr>
        <w:t>聖言生活</w:t>
      </w:r>
      <w:proofErr w:type="gramEnd"/>
      <w:r w:rsidRPr="00972D66">
        <w:rPr>
          <w:rFonts w:eastAsia="標楷體" w:hint="eastAsia"/>
          <w:kern w:val="0"/>
        </w:rPr>
        <w:t>分享」，每隔周三中午。</w:t>
      </w:r>
    </w:p>
    <w:p w:rsidR="00972D66" w:rsidRPr="00972D66" w:rsidRDefault="00972D66" w:rsidP="00972D66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 w:hint="eastAsia"/>
          <w:kern w:val="0"/>
        </w:rPr>
      </w:pPr>
      <w:r w:rsidRPr="00972D66">
        <w:rPr>
          <w:rFonts w:eastAsia="標楷體" w:hint="eastAsia"/>
          <w:kern w:val="0"/>
        </w:rPr>
        <w:t>111</w:t>
      </w:r>
      <w:r w:rsidRPr="00972D66">
        <w:rPr>
          <w:rFonts w:eastAsia="標楷體" w:hint="eastAsia"/>
          <w:kern w:val="0"/>
        </w:rPr>
        <w:t>年</w:t>
      </w:r>
      <w:r w:rsidRPr="00972D66">
        <w:rPr>
          <w:rFonts w:eastAsia="標楷體" w:hint="eastAsia"/>
          <w:kern w:val="0"/>
        </w:rPr>
        <w:t>9</w:t>
      </w:r>
      <w:r w:rsidRPr="00972D66">
        <w:rPr>
          <w:rFonts w:eastAsia="標楷體" w:hint="eastAsia"/>
          <w:kern w:val="0"/>
        </w:rPr>
        <w:t>月</w:t>
      </w:r>
      <w:r w:rsidRPr="00972D66">
        <w:rPr>
          <w:rFonts w:eastAsia="標楷體" w:hint="eastAsia"/>
          <w:kern w:val="0"/>
        </w:rPr>
        <w:t>23</w:t>
      </w:r>
      <w:r w:rsidRPr="00972D66">
        <w:rPr>
          <w:rFonts w:eastAsia="標楷體" w:hint="eastAsia"/>
          <w:kern w:val="0"/>
        </w:rPr>
        <w:t>日四院幹部</w:t>
      </w:r>
      <w:proofErr w:type="gramStart"/>
      <w:r w:rsidRPr="00972D66">
        <w:rPr>
          <w:rFonts w:eastAsia="標楷體" w:hint="eastAsia"/>
          <w:kern w:val="0"/>
        </w:rPr>
        <w:t>期初共融</w:t>
      </w:r>
      <w:proofErr w:type="gramEnd"/>
      <w:r w:rsidRPr="00972D66">
        <w:rPr>
          <w:rFonts w:eastAsia="標楷體" w:hint="eastAsia"/>
          <w:kern w:val="0"/>
        </w:rPr>
        <w:t>。</w:t>
      </w:r>
    </w:p>
    <w:p w:rsidR="00972D66" w:rsidRDefault="00972D66" w:rsidP="00972D66">
      <w:pPr>
        <w:tabs>
          <w:tab w:val="left" w:pos="1276"/>
        </w:tabs>
        <w:snapToGrid w:val="0"/>
        <w:ind w:left="840"/>
        <w:rPr>
          <w:rFonts w:eastAsia="標楷體" w:hint="eastAsia"/>
          <w:kern w:val="0"/>
        </w:rPr>
      </w:pPr>
    </w:p>
    <w:p w:rsidR="000D7B78" w:rsidRPr="009343BA" w:rsidRDefault="000D7B78" w:rsidP="000D7B78">
      <w:pPr>
        <w:widowControl/>
        <w:tabs>
          <w:tab w:val="left" w:pos="1276"/>
        </w:tabs>
        <w:snapToGrid w:val="0"/>
        <w:ind w:left="840"/>
        <w:rPr>
          <w:rFonts w:eastAsia="標楷體" w:hint="eastAsia"/>
          <w:kern w:val="0"/>
        </w:rPr>
      </w:pP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AD40EE" w:rsidRDefault="00AD40EE" w:rsidP="00AD40EE">
      <w:pPr>
        <w:pStyle w:val="aa"/>
        <w:numPr>
          <w:ilvl w:val="0"/>
          <w:numId w:val="2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</w:t>
      </w:r>
      <w:bookmarkStart w:id="2" w:name="_Hlk96074277"/>
      <w:r>
        <w:rPr>
          <w:rFonts w:eastAsia="標楷體" w:hint="eastAsia"/>
          <w:kern w:val="0"/>
        </w:rPr>
        <w:t>。</w:t>
      </w:r>
      <w:bookmarkEnd w:id="2"/>
    </w:p>
    <w:p w:rsidR="00AD40EE" w:rsidRDefault="00AD40EE" w:rsidP="00AD40EE">
      <w:pPr>
        <w:pStyle w:val="aa"/>
        <w:numPr>
          <w:ilvl w:val="0"/>
          <w:numId w:val="2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 w:hint="eastAsia"/>
          <w:kern w:val="0"/>
        </w:rPr>
        <w:t>6</w:t>
      </w:r>
      <w:r w:rsidRPr="00242987">
        <w:rPr>
          <w:rFonts w:eastAsia="標楷體" w:hint="eastAsia"/>
          <w:kern w:val="0"/>
        </w:rPr>
        <w:t>人。</w:t>
      </w:r>
    </w:p>
    <w:p w:rsidR="00AD40EE" w:rsidRDefault="00AD40EE" w:rsidP="00AD40EE">
      <w:pPr>
        <w:pStyle w:val="aa"/>
        <w:numPr>
          <w:ilvl w:val="0"/>
          <w:numId w:val="2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</w:t>
      </w:r>
    </w:p>
    <w:p w:rsidR="00972D66" w:rsidRDefault="00972D66" w:rsidP="00972D66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</w:p>
    <w:p w:rsidR="00AD40EE" w:rsidRPr="00AD40EE" w:rsidRDefault="00AD40EE" w:rsidP="00972D66">
      <w:pPr>
        <w:pStyle w:val="aa"/>
        <w:tabs>
          <w:tab w:val="left" w:pos="1276"/>
        </w:tabs>
        <w:ind w:leftChars="0" w:left="840"/>
        <w:rPr>
          <w:rFonts w:ascii="標楷體" w:eastAsia="標楷體" w:hAnsi="標楷體" w:hint="eastAsia"/>
        </w:rPr>
      </w:pPr>
    </w:p>
    <w:p w:rsidR="0060259A" w:rsidRPr="00734EE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lastRenderedPageBreak/>
        <w:t>其他</w:t>
      </w:r>
      <w:r w:rsidRPr="00B60DB3">
        <w:rPr>
          <w:rFonts w:ascii="標楷體" w:eastAsia="標楷體" w:hAnsi="標楷體" w:cs="Gungsuh"/>
        </w:rPr>
        <w:t>：</w:t>
      </w:r>
    </w:p>
    <w:p w:rsidR="00734EE3" w:rsidRDefault="00734EE3" w:rsidP="00AD40EE">
      <w:pPr>
        <w:pStyle w:val="aa"/>
        <w:numPr>
          <w:ilvl w:val="0"/>
          <w:numId w:val="28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AD40EE">
        <w:rPr>
          <w:rFonts w:eastAsia="標楷體"/>
          <w:kern w:val="0"/>
        </w:rPr>
        <w:t>111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08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11</w:t>
      </w:r>
      <w:r>
        <w:rPr>
          <w:rFonts w:eastAsia="標楷體"/>
          <w:kern w:val="0"/>
        </w:rPr>
        <w:t>日生科系中元祈福禮</w:t>
      </w:r>
    </w:p>
    <w:p w:rsidR="00C87F34" w:rsidRDefault="0050178A" w:rsidP="00AD40EE">
      <w:pPr>
        <w:pStyle w:val="aa"/>
        <w:numPr>
          <w:ilvl w:val="0"/>
          <w:numId w:val="28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/>
          <w:kern w:val="0"/>
        </w:rPr>
        <w:t>111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08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30</w:t>
      </w:r>
      <w:r>
        <w:rPr>
          <w:rFonts w:eastAsia="標楷體"/>
          <w:kern w:val="0"/>
        </w:rPr>
        <w:t>日</w:t>
      </w:r>
      <w:r w:rsidR="00A52EA8">
        <w:rPr>
          <w:rFonts w:eastAsia="標楷體" w:hint="eastAsia"/>
          <w:kern w:val="0"/>
        </w:rPr>
        <w:t>、</w:t>
      </w:r>
      <w:r w:rsidR="00A52EA8">
        <w:rPr>
          <w:rFonts w:eastAsia="標楷體" w:hint="eastAsia"/>
          <w:kern w:val="0"/>
        </w:rPr>
        <w:t>0</w:t>
      </w:r>
      <w:r w:rsidR="00A52EA8">
        <w:rPr>
          <w:rFonts w:eastAsia="標楷體"/>
          <w:kern w:val="0"/>
        </w:rPr>
        <w:t>9</w:t>
      </w:r>
      <w:r w:rsidR="00A52EA8">
        <w:rPr>
          <w:rFonts w:eastAsia="標楷體" w:hint="eastAsia"/>
          <w:kern w:val="0"/>
        </w:rPr>
        <w:t>月</w:t>
      </w:r>
      <w:r w:rsidR="00A52EA8">
        <w:rPr>
          <w:rFonts w:eastAsia="標楷體" w:hint="eastAsia"/>
          <w:kern w:val="0"/>
        </w:rPr>
        <w:t>0</w:t>
      </w:r>
      <w:r w:rsidR="00A52EA8">
        <w:rPr>
          <w:rFonts w:eastAsia="標楷體"/>
          <w:kern w:val="0"/>
        </w:rPr>
        <w:t>1</w:t>
      </w:r>
      <w:r w:rsidR="00A52EA8">
        <w:rPr>
          <w:rFonts w:eastAsia="標楷體" w:hint="eastAsia"/>
          <w:kern w:val="0"/>
        </w:rPr>
        <w:t>日</w:t>
      </w:r>
      <w:proofErr w:type="gramStart"/>
      <w:r>
        <w:rPr>
          <w:rFonts w:eastAsia="標楷體"/>
          <w:kern w:val="0"/>
        </w:rPr>
        <w:t>理外民織</w:t>
      </w:r>
      <w:proofErr w:type="gramEnd"/>
      <w:r>
        <w:rPr>
          <w:rFonts w:eastAsia="標楷體"/>
          <w:kern w:val="0"/>
        </w:rPr>
        <w:t>大學入門教師聚會</w:t>
      </w:r>
      <w:r w:rsidR="00C13699">
        <w:rPr>
          <w:rFonts w:eastAsia="標楷體" w:hint="eastAsia"/>
          <w:kern w:val="0"/>
        </w:rPr>
        <w:t>。</w:t>
      </w:r>
    </w:p>
    <w:p w:rsidR="006C4C92" w:rsidRDefault="006C4C92" w:rsidP="006C4C92">
      <w:pPr>
        <w:pStyle w:val="aa"/>
        <w:numPr>
          <w:ilvl w:val="0"/>
          <w:numId w:val="28"/>
        </w:numPr>
        <w:tabs>
          <w:tab w:val="left" w:pos="1276"/>
        </w:tabs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13</w:t>
      </w:r>
      <w:r>
        <w:rPr>
          <w:rFonts w:eastAsia="標楷體" w:hint="eastAsia"/>
          <w:kern w:val="0"/>
        </w:rPr>
        <w:t>日四院院長</w:t>
      </w:r>
      <w:proofErr w:type="gramStart"/>
      <w:r>
        <w:rPr>
          <w:rFonts w:eastAsia="標楷體" w:hint="eastAsia"/>
          <w:kern w:val="0"/>
        </w:rPr>
        <w:t>院秘期</w:t>
      </w:r>
      <w:proofErr w:type="gramEnd"/>
      <w:r>
        <w:rPr>
          <w:rFonts w:eastAsia="標楷體" w:hint="eastAsia"/>
          <w:kern w:val="0"/>
        </w:rPr>
        <w:t>初碰頭會。</w:t>
      </w:r>
    </w:p>
    <w:p w:rsidR="006C4C92" w:rsidRDefault="006C4C92" w:rsidP="006C4C92">
      <w:pPr>
        <w:pStyle w:val="aa"/>
        <w:numPr>
          <w:ilvl w:val="0"/>
          <w:numId w:val="28"/>
        </w:numPr>
        <w:tabs>
          <w:tab w:val="left" w:pos="1276"/>
        </w:tabs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29</w:t>
      </w:r>
      <w:r>
        <w:rPr>
          <w:rFonts w:eastAsia="標楷體" w:hint="eastAsia"/>
          <w:kern w:val="0"/>
        </w:rPr>
        <w:t>日四院願意認識天主教精神研究生共融。</w:t>
      </w:r>
    </w:p>
    <w:p w:rsidR="006C4C92" w:rsidRDefault="006C4C92" w:rsidP="00AD40EE">
      <w:pPr>
        <w:pStyle w:val="aa"/>
        <w:numPr>
          <w:ilvl w:val="0"/>
          <w:numId w:val="28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日邀請柏殿宏神父與嚴健彰教授於</w:t>
      </w:r>
      <w:r>
        <w:rPr>
          <w:rFonts w:eastAsia="標楷體" w:hint="eastAsia"/>
          <w:kern w:val="0"/>
        </w:rPr>
        <w:t>SF130</w:t>
      </w:r>
      <w:r>
        <w:rPr>
          <w:rFonts w:eastAsia="標楷體" w:hint="eastAsia"/>
          <w:kern w:val="0"/>
        </w:rPr>
        <w:t>進行聖經與科學講座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eastAsia="標楷體" w:hint="eastAsia"/>
          <w:kern w:val="0"/>
        </w:rPr>
        <w:t>計</w:t>
      </w:r>
      <w:r>
        <w:rPr>
          <w:rFonts w:eastAsia="標楷體" w:hint="eastAsia"/>
          <w:kern w:val="0"/>
        </w:rPr>
        <w:t>37</w:t>
      </w:r>
      <w:r>
        <w:rPr>
          <w:rFonts w:eastAsia="標楷體" w:hint="eastAsia"/>
          <w:kern w:val="0"/>
        </w:rPr>
        <w:t>人參加</w:t>
      </w:r>
      <w:r>
        <w:rPr>
          <w:rFonts w:eastAsia="標楷體" w:hint="eastAsia"/>
          <w:kern w:val="0"/>
        </w:rPr>
        <w:t>。</w:t>
      </w:r>
      <w:bookmarkStart w:id="3" w:name="_GoBack"/>
      <w:bookmarkEnd w:id="3"/>
    </w:p>
    <w:p w:rsidR="00AD40EE" w:rsidRPr="00CA05CE" w:rsidRDefault="00AD40EE" w:rsidP="0050178A">
      <w:pPr>
        <w:pStyle w:val="aa"/>
        <w:tabs>
          <w:tab w:val="left" w:pos="1276"/>
        </w:tabs>
        <w:ind w:leftChars="0" w:left="840"/>
        <w:rPr>
          <w:rFonts w:eastAsia="標楷體" w:hint="eastAsia"/>
          <w:kern w:val="0"/>
        </w:rPr>
      </w:pPr>
    </w:p>
    <w:sectPr w:rsidR="00AD40EE" w:rsidRPr="00CA05CE" w:rsidSect="00D01C9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46" w:rsidRDefault="00111346" w:rsidP="00607046">
      <w:r>
        <w:separator/>
      </w:r>
    </w:p>
  </w:endnote>
  <w:endnote w:type="continuationSeparator" w:id="0">
    <w:p w:rsidR="00111346" w:rsidRDefault="00111346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1113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64CE">
      <w:rPr>
        <w:rStyle w:val="a9"/>
        <w:noProof/>
      </w:rPr>
      <w:t>1</w:t>
    </w:r>
    <w:r>
      <w:rPr>
        <w:rStyle w:val="a9"/>
      </w:rPr>
      <w:fldChar w:fldCharType="end"/>
    </w:r>
  </w:p>
  <w:p w:rsidR="00EF6739" w:rsidRDefault="00111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46" w:rsidRDefault="00111346" w:rsidP="00607046">
      <w:r>
        <w:separator/>
      </w:r>
    </w:p>
  </w:footnote>
  <w:footnote w:type="continuationSeparator" w:id="0">
    <w:p w:rsidR="00111346" w:rsidRDefault="00111346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BDE"/>
    <w:multiLevelType w:val="hybridMultilevel"/>
    <w:tmpl w:val="3FF4EC3A"/>
    <w:lvl w:ilvl="0" w:tplc="0409000F">
      <w:start w:val="1"/>
      <w:numFmt w:val="decimal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2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65A4ED4"/>
    <w:multiLevelType w:val="hybridMultilevel"/>
    <w:tmpl w:val="05DC41D2"/>
    <w:lvl w:ilvl="0" w:tplc="A8160286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C7641D6"/>
    <w:multiLevelType w:val="hybridMultilevel"/>
    <w:tmpl w:val="05DC41D2"/>
    <w:lvl w:ilvl="0" w:tplc="A8160286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29350DF"/>
    <w:multiLevelType w:val="hybridMultilevel"/>
    <w:tmpl w:val="A4E8CD04"/>
    <w:lvl w:ilvl="0" w:tplc="ABF69C1A">
      <w:start w:val="3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1A1F4774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1B7C2C04"/>
    <w:multiLevelType w:val="hybridMultilevel"/>
    <w:tmpl w:val="70BE922A"/>
    <w:lvl w:ilvl="0" w:tplc="94203B3C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40D45704"/>
    <w:multiLevelType w:val="hybridMultilevel"/>
    <w:tmpl w:val="2E561F78"/>
    <w:lvl w:ilvl="0" w:tplc="8F4CEA24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 w15:restartNumberingAfterBreak="0">
    <w:nsid w:val="40E97DBD"/>
    <w:multiLevelType w:val="hybridMultilevel"/>
    <w:tmpl w:val="5E2C4C3A"/>
    <w:lvl w:ilvl="0" w:tplc="D23E507A">
      <w:start w:val="1"/>
      <w:numFmt w:val="taiwaneseCountingThousand"/>
      <w:lvlText w:val="(%1)"/>
      <w:lvlJc w:val="left"/>
      <w:pPr>
        <w:ind w:left="1968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4207BF5"/>
    <w:multiLevelType w:val="hybridMultilevel"/>
    <w:tmpl w:val="70BE922A"/>
    <w:lvl w:ilvl="0" w:tplc="94203B3C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1527EB"/>
    <w:multiLevelType w:val="hybridMultilevel"/>
    <w:tmpl w:val="08A0574A"/>
    <w:lvl w:ilvl="0" w:tplc="98F68E44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970C5B8">
      <w:start w:val="1"/>
      <w:numFmt w:val="taiwaneseCountingThousand"/>
      <w:lvlText w:val="(%3)"/>
      <w:lvlJc w:val="left"/>
      <w:pPr>
        <w:ind w:left="184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6B457A91"/>
    <w:multiLevelType w:val="hybridMultilevel"/>
    <w:tmpl w:val="DE0291EC"/>
    <w:lvl w:ilvl="0" w:tplc="8118FD44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 w15:restartNumberingAfterBreak="0">
    <w:nsid w:val="6EB27836"/>
    <w:multiLevelType w:val="hybridMultilevel"/>
    <w:tmpl w:val="05DC41D2"/>
    <w:lvl w:ilvl="0" w:tplc="A8160286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0"/>
  </w:num>
  <w:num w:numId="5">
    <w:abstractNumId w:val="5"/>
  </w:num>
  <w:num w:numId="6">
    <w:abstractNumId w:val="23"/>
  </w:num>
  <w:num w:numId="7">
    <w:abstractNumId w:val="11"/>
  </w:num>
  <w:num w:numId="8">
    <w:abstractNumId w:val="25"/>
  </w:num>
  <w:num w:numId="9">
    <w:abstractNumId w:val="12"/>
  </w:num>
  <w:num w:numId="10">
    <w:abstractNumId w:val="7"/>
  </w:num>
  <w:num w:numId="11">
    <w:abstractNumId w:val="16"/>
  </w:num>
  <w:num w:numId="12">
    <w:abstractNumId w:val="27"/>
  </w:num>
  <w:num w:numId="13">
    <w:abstractNumId w:val="26"/>
  </w:num>
  <w:num w:numId="14">
    <w:abstractNumId w:val="20"/>
  </w:num>
  <w:num w:numId="15">
    <w:abstractNumId w:val="1"/>
  </w:num>
  <w:num w:numId="16">
    <w:abstractNumId w:val="13"/>
  </w:num>
  <w:num w:numId="17">
    <w:abstractNumId w:val="2"/>
  </w:num>
  <w:num w:numId="18">
    <w:abstractNumId w:val="15"/>
  </w:num>
  <w:num w:numId="19">
    <w:abstractNumId w:val="8"/>
  </w:num>
  <w:num w:numId="20">
    <w:abstractNumId w:val="0"/>
  </w:num>
  <w:num w:numId="21">
    <w:abstractNumId w:val="14"/>
  </w:num>
  <w:num w:numId="22">
    <w:abstractNumId w:val="3"/>
  </w:num>
  <w:num w:numId="23">
    <w:abstractNumId w:val="4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02C5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953D1"/>
    <w:rsid w:val="000D2F3F"/>
    <w:rsid w:val="000D44F4"/>
    <w:rsid w:val="000D7B78"/>
    <w:rsid w:val="00102875"/>
    <w:rsid w:val="0011081E"/>
    <w:rsid w:val="00111346"/>
    <w:rsid w:val="001356C4"/>
    <w:rsid w:val="00135D59"/>
    <w:rsid w:val="00144371"/>
    <w:rsid w:val="00156C0C"/>
    <w:rsid w:val="00160D4D"/>
    <w:rsid w:val="00165AFA"/>
    <w:rsid w:val="0017318A"/>
    <w:rsid w:val="00194FC6"/>
    <w:rsid w:val="001B0016"/>
    <w:rsid w:val="001C3AD4"/>
    <w:rsid w:val="001E6AB0"/>
    <w:rsid w:val="001F0922"/>
    <w:rsid w:val="001F7F47"/>
    <w:rsid w:val="00216E6B"/>
    <w:rsid w:val="00232107"/>
    <w:rsid w:val="00243042"/>
    <w:rsid w:val="00286E2C"/>
    <w:rsid w:val="002A36E7"/>
    <w:rsid w:val="002A4006"/>
    <w:rsid w:val="002A4704"/>
    <w:rsid w:val="002C2E75"/>
    <w:rsid w:val="002F405E"/>
    <w:rsid w:val="002F67DB"/>
    <w:rsid w:val="003045FC"/>
    <w:rsid w:val="0030554C"/>
    <w:rsid w:val="003134F6"/>
    <w:rsid w:val="003404EE"/>
    <w:rsid w:val="0034088E"/>
    <w:rsid w:val="00380A4B"/>
    <w:rsid w:val="00385CE2"/>
    <w:rsid w:val="00387253"/>
    <w:rsid w:val="00391BE5"/>
    <w:rsid w:val="00392446"/>
    <w:rsid w:val="003B01F1"/>
    <w:rsid w:val="003C3536"/>
    <w:rsid w:val="003D7AC9"/>
    <w:rsid w:val="003E5DED"/>
    <w:rsid w:val="0040438C"/>
    <w:rsid w:val="00406FE7"/>
    <w:rsid w:val="004130DC"/>
    <w:rsid w:val="00424FA7"/>
    <w:rsid w:val="00453222"/>
    <w:rsid w:val="00486E70"/>
    <w:rsid w:val="004A1FD0"/>
    <w:rsid w:val="004B2C60"/>
    <w:rsid w:val="004E07C5"/>
    <w:rsid w:val="004E5AB8"/>
    <w:rsid w:val="004F500A"/>
    <w:rsid w:val="00500963"/>
    <w:rsid w:val="0050178A"/>
    <w:rsid w:val="005143E4"/>
    <w:rsid w:val="00527B38"/>
    <w:rsid w:val="00541899"/>
    <w:rsid w:val="00574A94"/>
    <w:rsid w:val="0058497E"/>
    <w:rsid w:val="005C1E8B"/>
    <w:rsid w:val="005D1AEB"/>
    <w:rsid w:val="005E44BC"/>
    <w:rsid w:val="005E47B4"/>
    <w:rsid w:val="005E52AB"/>
    <w:rsid w:val="0060259A"/>
    <w:rsid w:val="00604D49"/>
    <w:rsid w:val="00607046"/>
    <w:rsid w:val="00611EDF"/>
    <w:rsid w:val="006211DF"/>
    <w:rsid w:val="00621C86"/>
    <w:rsid w:val="00622CE0"/>
    <w:rsid w:val="006271E5"/>
    <w:rsid w:val="00664F0F"/>
    <w:rsid w:val="00672F23"/>
    <w:rsid w:val="006B663F"/>
    <w:rsid w:val="006C43F2"/>
    <w:rsid w:val="006C4C92"/>
    <w:rsid w:val="006F652E"/>
    <w:rsid w:val="00711C63"/>
    <w:rsid w:val="00727BBB"/>
    <w:rsid w:val="00734EE3"/>
    <w:rsid w:val="007609E5"/>
    <w:rsid w:val="0076364F"/>
    <w:rsid w:val="00780FF2"/>
    <w:rsid w:val="0079166B"/>
    <w:rsid w:val="00793A25"/>
    <w:rsid w:val="007A2899"/>
    <w:rsid w:val="007A3CC7"/>
    <w:rsid w:val="007C6A3D"/>
    <w:rsid w:val="007D7315"/>
    <w:rsid w:val="00822B95"/>
    <w:rsid w:val="0082386F"/>
    <w:rsid w:val="0083521E"/>
    <w:rsid w:val="00846269"/>
    <w:rsid w:val="008769D8"/>
    <w:rsid w:val="00876EE7"/>
    <w:rsid w:val="0088212D"/>
    <w:rsid w:val="0088428A"/>
    <w:rsid w:val="008913CC"/>
    <w:rsid w:val="008929BF"/>
    <w:rsid w:val="008A74EC"/>
    <w:rsid w:val="008B6D94"/>
    <w:rsid w:val="008C4144"/>
    <w:rsid w:val="008E562F"/>
    <w:rsid w:val="009037A0"/>
    <w:rsid w:val="009130D8"/>
    <w:rsid w:val="00914BAC"/>
    <w:rsid w:val="009343BA"/>
    <w:rsid w:val="0093549C"/>
    <w:rsid w:val="00941229"/>
    <w:rsid w:val="00953682"/>
    <w:rsid w:val="00954C12"/>
    <w:rsid w:val="009643FD"/>
    <w:rsid w:val="00965744"/>
    <w:rsid w:val="00972D66"/>
    <w:rsid w:val="00977EAF"/>
    <w:rsid w:val="009C08E0"/>
    <w:rsid w:val="009C5825"/>
    <w:rsid w:val="009D5789"/>
    <w:rsid w:val="009D57AB"/>
    <w:rsid w:val="009D5845"/>
    <w:rsid w:val="009F02CD"/>
    <w:rsid w:val="00A02626"/>
    <w:rsid w:val="00A252C3"/>
    <w:rsid w:val="00A34502"/>
    <w:rsid w:val="00A37854"/>
    <w:rsid w:val="00A4626E"/>
    <w:rsid w:val="00A52EA8"/>
    <w:rsid w:val="00A5369E"/>
    <w:rsid w:val="00A84489"/>
    <w:rsid w:val="00A909EF"/>
    <w:rsid w:val="00AA3566"/>
    <w:rsid w:val="00AA6738"/>
    <w:rsid w:val="00AC6F2D"/>
    <w:rsid w:val="00AD1F24"/>
    <w:rsid w:val="00AD40EE"/>
    <w:rsid w:val="00AD5369"/>
    <w:rsid w:val="00AE4285"/>
    <w:rsid w:val="00AE6BFD"/>
    <w:rsid w:val="00AF68C9"/>
    <w:rsid w:val="00B11EF8"/>
    <w:rsid w:val="00B1505B"/>
    <w:rsid w:val="00B21D81"/>
    <w:rsid w:val="00B45952"/>
    <w:rsid w:val="00B60DB3"/>
    <w:rsid w:val="00B745E9"/>
    <w:rsid w:val="00B7464C"/>
    <w:rsid w:val="00B847ED"/>
    <w:rsid w:val="00B949BA"/>
    <w:rsid w:val="00BA3C07"/>
    <w:rsid w:val="00BB1365"/>
    <w:rsid w:val="00BB288F"/>
    <w:rsid w:val="00BB4ADE"/>
    <w:rsid w:val="00BD1C5A"/>
    <w:rsid w:val="00BE43C0"/>
    <w:rsid w:val="00C13699"/>
    <w:rsid w:val="00C1551D"/>
    <w:rsid w:val="00C173E5"/>
    <w:rsid w:val="00C21D0C"/>
    <w:rsid w:val="00C22F86"/>
    <w:rsid w:val="00C26BD0"/>
    <w:rsid w:val="00C27D53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1E49"/>
    <w:rsid w:val="00CB6DC6"/>
    <w:rsid w:val="00CC3315"/>
    <w:rsid w:val="00CC5525"/>
    <w:rsid w:val="00CD2DE1"/>
    <w:rsid w:val="00CE35D1"/>
    <w:rsid w:val="00CF5FDF"/>
    <w:rsid w:val="00D01C97"/>
    <w:rsid w:val="00D361C4"/>
    <w:rsid w:val="00D37849"/>
    <w:rsid w:val="00D6405B"/>
    <w:rsid w:val="00D70A1E"/>
    <w:rsid w:val="00D816C1"/>
    <w:rsid w:val="00D86016"/>
    <w:rsid w:val="00DB0443"/>
    <w:rsid w:val="00DB2BF1"/>
    <w:rsid w:val="00DC2F6E"/>
    <w:rsid w:val="00E02F2D"/>
    <w:rsid w:val="00E13C29"/>
    <w:rsid w:val="00E20824"/>
    <w:rsid w:val="00E233BD"/>
    <w:rsid w:val="00E44668"/>
    <w:rsid w:val="00E51672"/>
    <w:rsid w:val="00E650E9"/>
    <w:rsid w:val="00E66D4B"/>
    <w:rsid w:val="00E672D1"/>
    <w:rsid w:val="00E83C9D"/>
    <w:rsid w:val="00E8439B"/>
    <w:rsid w:val="00E8463A"/>
    <w:rsid w:val="00E867CA"/>
    <w:rsid w:val="00EB514B"/>
    <w:rsid w:val="00EC285A"/>
    <w:rsid w:val="00EC73F0"/>
    <w:rsid w:val="00EC75CE"/>
    <w:rsid w:val="00ED22ED"/>
    <w:rsid w:val="00EE026A"/>
    <w:rsid w:val="00EF60B8"/>
    <w:rsid w:val="00EF64CE"/>
    <w:rsid w:val="00F124A1"/>
    <w:rsid w:val="00F300E6"/>
    <w:rsid w:val="00F30838"/>
    <w:rsid w:val="00F63974"/>
    <w:rsid w:val="00F66776"/>
    <w:rsid w:val="00F70B8C"/>
    <w:rsid w:val="00F748F9"/>
    <w:rsid w:val="00F76627"/>
    <w:rsid w:val="00F875D7"/>
    <w:rsid w:val="00F87F22"/>
    <w:rsid w:val="00F92049"/>
    <w:rsid w:val="00FA13CD"/>
    <w:rsid w:val="00FB37C6"/>
    <w:rsid w:val="00FC1649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3858F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DEEE-5D96-42D0-B8EE-DFF0D68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FJUSER191002M</cp:lastModifiedBy>
  <cp:revision>19</cp:revision>
  <cp:lastPrinted>2023-02-07T01:34:00Z</cp:lastPrinted>
  <dcterms:created xsi:type="dcterms:W3CDTF">2023-04-28T06:14:00Z</dcterms:created>
  <dcterms:modified xsi:type="dcterms:W3CDTF">2023-05-01T05:56:00Z</dcterms:modified>
</cp:coreProperties>
</file>